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D7" w:rsidRDefault="001F25D7" w:rsidP="00254ED5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Tain &amp; District Medical Group</w:t>
      </w:r>
      <w:r w:rsidR="00254ED5">
        <w:rPr>
          <w:rFonts w:ascii="Arial" w:hAnsi="Arial" w:cs="Arial"/>
          <w:sz w:val="21"/>
          <w:szCs w:val="21"/>
          <w:shd w:val="clear" w:color="auto" w:fill="FFFFFF"/>
        </w:rPr>
        <w:t>, Health Centre, Craighill Terrace, Tain. IV19 1EU</w:t>
      </w:r>
    </w:p>
    <w:p w:rsidR="001F25D7" w:rsidRPr="00254ED5" w:rsidRDefault="001F25D7" w:rsidP="00254ED5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254ED5">
        <w:rPr>
          <w:rFonts w:ascii="Arial" w:hAnsi="Arial" w:cs="Arial"/>
          <w:b/>
          <w:sz w:val="21"/>
          <w:szCs w:val="21"/>
          <w:shd w:val="clear" w:color="auto" w:fill="FFFFFF"/>
        </w:rPr>
        <w:t>Administrative assistant</w:t>
      </w:r>
    </w:p>
    <w:p w:rsidR="001F25D7" w:rsidRDefault="001F25D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An opportunity has arisen for an enthusiastic person, with excellent communication skills</w:t>
      </w:r>
      <w:r>
        <w:rPr>
          <w:rFonts w:ascii="Arial" w:hAnsi="Arial" w:cs="Arial"/>
          <w:sz w:val="21"/>
          <w:szCs w:val="21"/>
          <w:shd w:val="clear" w:color="auto" w:fill="FFFFFF"/>
        </w:rPr>
        <w:t>, to join our Practice administration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team. The post holder will cover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reception and administrative duties.  </w:t>
      </w:r>
    </w:p>
    <w:p w:rsidR="001F25D7" w:rsidRDefault="001F25D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 good working knowledge of computers, including Microsoft Word, Excel and Outlook is essential. Previous experience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using GP systems Vision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and Docman will be advantageous. </w:t>
      </w:r>
    </w:p>
    <w:p w:rsidR="001F25D7" w:rsidRDefault="001F25D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30 hours per week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over 4 days.  Hours between 8am to 6pm.  Days/hours by agreement with team.</w:t>
      </w:r>
    </w:p>
    <w:p w:rsidR="001F25D7" w:rsidRDefault="002E093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 successful applicant w</w:t>
      </w:r>
      <w:r w:rsidR="001F25D7">
        <w:rPr>
          <w:rFonts w:ascii="Arial" w:hAnsi="Arial" w:cs="Arial"/>
          <w:sz w:val="21"/>
          <w:szCs w:val="21"/>
          <w:shd w:val="clear" w:color="auto" w:fill="FFFFFF"/>
        </w:rPr>
        <w:t>ill be part of reception team shift pattern. Applicant flexibility with working hours especially during busy times</w:t>
      </w:r>
      <w:r w:rsidR="001F25D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and holiday cover will be required from time to ti</w:t>
      </w:r>
      <w:r w:rsidR="00254ED5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me. We are a friendly </w:t>
      </w:r>
      <w:r w:rsidR="001F25D7">
        <w:rPr>
          <w:rStyle w:val="wbzude"/>
          <w:rFonts w:ascii="Arial" w:hAnsi="Arial" w:cs="Arial"/>
          <w:sz w:val="21"/>
          <w:szCs w:val="21"/>
          <w:shd w:val="clear" w:color="auto" w:fill="FFFFFF"/>
        </w:rPr>
        <w:t>practice with great work life balance and quality patient car</w:t>
      </w:r>
      <w:r w:rsidR="001F25D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e at our core. We have a stable, supportive team of </w:t>
      </w:r>
      <w:r w:rsidR="001F25D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GPs, </w:t>
      </w:r>
      <w:r w:rsidR="001F25D7">
        <w:rPr>
          <w:rStyle w:val="wbzude"/>
          <w:rFonts w:ascii="Arial" w:hAnsi="Arial" w:cs="Arial"/>
          <w:sz w:val="21"/>
          <w:szCs w:val="21"/>
          <w:shd w:val="clear" w:color="auto" w:fill="FFFFFF"/>
        </w:rPr>
        <w:t>administrative staff and nurses.</w:t>
      </w:r>
    </w:p>
    <w:p w:rsidR="001F25D7" w:rsidRDefault="001F25D7" w:rsidP="001F25D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Starting salary (dependant on experience and training needs)</w:t>
      </w:r>
    </w:p>
    <w:p w:rsidR="00254ED5" w:rsidRDefault="001F25D7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 full job description </w:t>
      </w:r>
      <w:r w:rsidR="00254ED5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and personal specification along with the application form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are available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at </w:t>
      </w:r>
      <w:hyperlink r:id="rId4" w:history="1">
        <w:r w:rsidRPr="003F6C6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www.taindoctors.co.uk</w:t>
        </w:r>
      </w:hyperlink>
      <w:r w:rsidR="00254ED5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in the vacancies section at the right hand side.  </w:t>
      </w:r>
    </w:p>
    <w:p w:rsidR="002D5CA5" w:rsidRDefault="00254ED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Please email your completed application form</w:t>
      </w:r>
      <w:r w:rsidR="002E0939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(including referees)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to </w:t>
      </w:r>
      <w:bookmarkStart w:id="0" w:name="_GoBack"/>
      <w:bookmarkEnd w:id="0"/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fldChar w:fldCharType="begin"/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instrText xml:space="preserve"> HYPERLINK "mailto:</w:instrText>
      </w:r>
      <w:r w:rsidRPr="00254ED5">
        <w:rPr>
          <w:rStyle w:val="wbzude"/>
          <w:rFonts w:ascii="Arial" w:hAnsi="Arial" w:cs="Arial"/>
          <w:sz w:val="21"/>
          <w:szCs w:val="21"/>
          <w:shd w:val="clear" w:color="auto" w:fill="FFFFFF"/>
        </w:rPr>
        <w:instrText>nhsh.gp55427-admin@nhs.scot</w:instrTex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instrText xml:space="preserve">" </w:instrTex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fldChar w:fldCharType="separate"/>
      </w:r>
      <w:r w:rsidRPr="003F6C69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nhsh.gp55427-admin@nhs.scot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fldChar w:fldCharType="end"/>
      </w:r>
      <w:r w:rsidR="002E0939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FAO -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Lorna MacKay, Practice Manager Partner</w:t>
      </w:r>
    </w:p>
    <w:p w:rsidR="001F25D7" w:rsidRDefault="001F25D7"/>
    <w:sectPr w:rsidR="001F2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7"/>
    <w:rsid w:val="001F25D7"/>
    <w:rsid w:val="00254ED5"/>
    <w:rsid w:val="002D5CA5"/>
    <w:rsid w:val="002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9AB6F-861A-44FD-94B5-43117EB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1F25D7"/>
  </w:style>
  <w:style w:type="character" w:styleId="Hyperlink">
    <w:name w:val="Hyperlink"/>
    <w:basedOn w:val="DefaultParagraphFont"/>
    <w:uiPriority w:val="99"/>
    <w:unhideWhenUsed/>
    <w:rsid w:val="001F25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ndoct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NHSHGP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MacKay</dc:creator>
  <cp:keywords/>
  <dc:description/>
  <cp:lastModifiedBy>Lorna MacKay</cp:lastModifiedBy>
  <cp:revision>1</cp:revision>
  <cp:lastPrinted>2021-09-13T14:35:00Z</cp:lastPrinted>
  <dcterms:created xsi:type="dcterms:W3CDTF">2021-09-13T14:14:00Z</dcterms:created>
  <dcterms:modified xsi:type="dcterms:W3CDTF">2021-09-13T15:44:00Z</dcterms:modified>
</cp:coreProperties>
</file>